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11" w:rsidRPr="008A3211" w:rsidRDefault="008A3211" w:rsidP="008A3211">
      <w:pPr>
        <w:shd w:val="clear" w:color="auto" w:fill="FEFEFE"/>
        <w:spacing w:after="120" w:line="240" w:lineRule="auto"/>
        <w:outlineLvl w:val="3"/>
        <w:rPr>
          <w:rFonts w:ascii="Arial" w:eastAsia="Times New Roman" w:hAnsi="Arial" w:cs="Arial"/>
          <w:color w:val="212529"/>
          <w:sz w:val="36"/>
          <w:szCs w:val="36"/>
          <w:lang w:eastAsia="ru-RU"/>
        </w:rPr>
      </w:pPr>
      <w:r w:rsidRPr="008A3211">
        <w:rPr>
          <w:rFonts w:ascii="Arial" w:eastAsia="Times New Roman" w:hAnsi="Arial" w:cs="Arial"/>
          <w:b/>
          <w:bCs/>
          <w:color w:val="212529"/>
          <w:sz w:val="36"/>
          <w:szCs w:val="36"/>
          <w:lang w:eastAsia="ru-RU"/>
        </w:rPr>
        <w:t>Политика в отношении обработки персональных данных</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1. Общие положения</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hyperlink r:id="rId6" w:tooltip="ООО «Компания Квадро Плюс – Сервис»" w:history="1">
        <w:r w:rsidR="000962B9">
          <w:rPr>
            <w:rStyle w:val="a3"/>
            <w:rFonts w:ascii="Arial" w:hAnsi="Arial" w:cs="Arial"/>
            <w:color w:val="000000"/>
            <w:u w:val="none"/>
          </w:rPr>
          <w:t xml:space="preserve">ООО «Компания </w:t>
        </w:r>
        <w:proofErr w:type="spellStart"/>
        <w:r w:rsidR="000962B9">
          <w:rPr>
            <w:rStyle w:val="a3"/>
            <w:rFonts w:ascii="Arial" w:hAnsi="Arial" w:cs="Arial"/>
            <w:color w:val="000000"/>
            <w:u w:val="none"/>
          </w:rPr>
          <w:t>Квадро</w:t>
        </w:r>
        <w:proofErr w:type="spellEnd"/>
        <w:r w:rsidR="000962B9">
          <w:rPr>
            <w:rStyle w:val="a3"/>
            <w:rFonts w:ascii="Arial" w:hAnsi="Arial" w:cs="Arial"/>
            <w:color w:val="000000"/>
            <w:u w:val="none"/>
          </w:rPr>
          <w:t xml:space="preserve"> Плюс – Сервис»</w:t>
        </w:r>
      </w:hyperlink>
      <w:r w:rsidRPr="008A3211">
        <w:rPr>
          <w:rFonts w:ascii="Arial" w:eastAsia="Times New Roman" w:hAnsi="Arial" w:cs="Arial"/>
          <w:color w:val="212529"/>
          <w:sz w:val="24"/>
          <w:szCs w:val="24"/>
          <w:lang w:eastAsia="ru-RU"/>
        </w:rPr>
        <w:t> (далее — Оператор).</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0962B9" w:rsidRPr="000962B9">
        <w:rPr>
          <w:rFonts w:ascii="Arial" w:eastAsia="Times New Roman" w:hAnsi="Arial" w:cs="Arial"/>
          <w:color w:val="212529"/>
          <w:sz w:val="24"/>
          <w:szCs w:val="24"/>
          <w:shd w:val="clear" w:color="auto" w:fill="FCF8E3"/>
          <w:lang w:eastAsia="ru-RU"/>
        </w:rPr>
        <w:t>https://consultant42.ru/</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2. Основные понятия, используемые в Политике</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0962B9" w:rsidRPr="000962B9">
        <w:rPr>
          <w:rFonts w:ascii="Arial" w:eastAsia="Times New Roman" w:hAnsi="Arial" w:cs="Arial"/>
          <w:color w:val="212529"/>
          <w:sz w:val="24"/>
          <w:szCs w:val="24"/>
          <w:shd w:val="clear" w:color="auto" w:fill="FCF8E3"/>
          <w:lang w:eastAsia="ru-RU"/>
        </w:rPr>
        <w:t>https://consultant42.ru/</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xml:space="preserve">2.6. </w:t>
      </w:r>
      <w:proofErr w:type="gramStart"/>
      <w:r w:rsidRPr="008A3211">
        <w:rPr>
          <w:rFonts w:ascii="Arial" w:eastAsia="Times New Roman" w:hAnsi="Arial" w:cs="Arial"/>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000962B9" w:rsidRPr="000962B9">
        <w:rPr>
          <w:rFonts w:ascii="Arial" w:eastAsia="Times New Roman" w:hAnsi="Arial" w:cs="Arial"/>
          <w:color w:val="212529"/>
          <w:sz w:val="24"/>
          <w:szCs w:val="24"/>
          <w:shd w:val="clear" w:color="auto" w:fill="FCF8E3"/>
          <w:lang w:eastAsia="ru-RU"/>
        </w:rPr>
        <w:t>https://consultant42.ru/</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962B9" w:rsidRPr="000962B9" w:rsidRDefault="008A3211" w:rsidP="008A3211">
      <w:pPr>
        <w:shd w:val="clear" w:color="auto" w:fill="FEFEFE"/>
        <w:spacing w:after="0" w:line="240" w:lineRule="auto"/>
        <w:rPr>
          <w:rFonts w:ascii="Arial" w:eastAsia="Times New Roman" w:hAnsi="Arial" w:cs="Arial"/>
          <w:color w:val="212529"/>
          <w:sz w:val="24"/>
          <w:szCs w:val="24"/>
          <w:shd w:val="clear" w:color="auto" w:fill="FCF8E3"/>
          <w:lang w:eastAsia="ru-RU"/>
        </w:rPr>
      </w:pPr>
      <w:r w:rsidRPr="008A3211">
        <w:rPr>
          <w:rFonts w:ascii="Arial" w:eastAsia="Times New Roman" w:hAnsi="Arial" w:cs="Arial"/>
          <w:color w:val="212529"/>
          <w:sz w:val="24"/>
          <w:szCs w:val="24"/>
          <w:lang w:eastAsia="ru-RU"/>
        </w:rPr>
        <w:t>2.10. Пользователь — любой посетитель веб-сайта </w:t>
      </w:r>
      <w:hyperlink r:id="rId7" w:history="1">
        <w:r w:rsidR="000962B9" w:rsidRPr="007B4684">
          <w:rPr>
            <w:rStyle w:val="a3"/>
            <w:rFonts w:ascii="Arial" w:eastAsia="Times New Roman" w:hAnsi="Arial" w:cs="Arial"/>
            <w:sz w:val="24"/>
            <w:szCs w:val="24"/>
            <w:shd w:val="clear" w:color="auto" w:fill="FCF8E3"/>
            <w:lang w:eastAsia="ru-RU"/>
          </w:rPr>
          <w:t>https://consultant42.ru/</w:t>
        </w:r>
      </w:hyperlink>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3. Основные права и обязанности Оператора</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3.1. Оператор имеет право:</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3.2. Оператор обязан:</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8A3211">
        <w:rPr>
          <w:rFonts w:ascii="Arial" w:eastAsia="Times New Roman" w:hAnsi="Arial" w:cs="Arial"/>
          <w:color w:val="212529"/>
          <w:sz w:val="24"/>
          <w:szCs w:val="24"/>
          <w:lang w:eastAsia="ru-RU"/>
        </w:rPr>
        <w:t>с даты получения</w:t>
      </w:r>
      <w:proofErr w:type="gramEnd"/>
      <w:r w:rsidRPr="008A3211">
        <w:rPr>
          <w:rFonts w:ascii="Arial" w:eastAsia="Times New Roman" w:hAnsi="Arial" w:cs="Arial"/>
          <w:color w:val="212529"/>
          <w:sz w:val="24"/>
          <w:szCs w:val="24"/>
          <w:lang w:eastAsia="ru-RU"/>
        </w:rPr>
        <w:t xml:space="preserve"> такого запроса;</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4. Основные права и обязанности субъектов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4.1. Субъекты персональных данных имеют право:</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4.2. Субъекты персональных данных обязаны:</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предоставлять Оператору достоверные данные о себе;</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lastRenderedPageBreak/>
        <w:t>5. Принципы обработки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8A3211" w:rsidRPr="008A3211" w:rsidTr="008A321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spacing w:after="360" w:line="240" w:lineRule="auto"/>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spacing w:after="360" w:line="240" w:lineRule="auto"/>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8A3211" w:rsidRPr="008A3211" w:rsidTr="008A321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spacing w:after="360" w:line="240" w:lineRule="auto"/>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фамилия, имя, отчество</w:t>
            </w:r>
          </w:p>
          <w:p w:rsidR="008A3211" w:rsidRPr="008A3211" w:rsidRDefault="008A3211" w:rsidP="008A3211">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электронный адрес</w:t>
            </w:r>
          </w:p>
          <w:p w:rsidR="008A3211" w:rsidRPr="008A3211" w:rsidRDefault="008A3211" w:rsidP="008A3211">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номера телефонов</w:t>
            </w:r>
          </w:p>
        </w:tc>
      </w:tr>
      <w:tr w:rsidR="008A3211" w:rsidRPr="008A3211" w:rsidTr="008A321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spacing w:after="0" w:line="240" w:lineRule="auto"/>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numPr>
                <w:ilvl w:val="0"/>
                <w:numId w:val="2"/>
              </w:numPr>
              <w:spacing w:before="100" w:beforeAutospacing="1" w:after="120"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p w:rsidR="008A3211" w:rsidRPr="008A3211" w:rsidRDefault="008A3211" w:rsidP="008A3211">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8A3211" w:rsidRPr="008A3211" w:rsidTr="008A3211">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spacing w:after="0" w:line="240" w:lineRule="auto"/>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8A3211" w:rsidRPr="008A3211" w:rsidRDefault="008A3211" w:rsidP="008A3211">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8A3211" w:rsidRPr="008A3211" w:rsidRDefault="008A3211" w:rsidP="008A3211">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8A3211">
              <w:rPr>
                <w:rFonts w:ascii="Times New Roman" w:eastAsia="Times New Roman" w:hAnsi="Times New Roman" w:cs="Times New Roman"/>
                <w:color w:val="212529"/>
                <w:sz w:val="24"/>
                <w:szCs w:val="24"/>
                <w:shd w:val="clear" w:color="auto" w:fill="FCF8E3"/>
                <w:lang w:eastAsia="ru-RU"/>
              </w:rPr>
              <w:t xml:space="preserve">Отправка информационных писем на адрес электронной </w:t>
            </w:r>
            <w:r w:rsidRPr="008A3211">
              <w:rPr>
                <w:rFonts w:ascii="Times New Roman" w:eastAsia="Times New Roman" w:hAnsi="Times New Roman" w:cs="Times New Roman"/>
                <w:color w:val="212529"/>
                <w:sz w:val="24"/>
                <w:szCs w:val="24"/>
                <w:shd w:val="clear" w:color="auto" w:fill="FCF8E3"/>
                <w:lang w:eastAsia="ru-RU"/>
              </w:rPr>
              <w:lastRenderedPageBreak/>
              <w:t>почты</w:t>
            </w:r>
          </w:p>
        </w:tc>
      </w:tr>
    </w:tbl>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lastRenderedPageBreak/>
        <w:t>7. Условия обработки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xml:space="preserve">7.4. </w:t>
      </w:r>
      <w:proofErr w:type="gramStart"/>
      <w:r w:rsidRPr="008A3211">
        <w:rPr>
          <w:rFonts w:ascii="Arial" w:eastAsia="Times New Roman" w:hAnsi="Arial" w:cs="Arial"/>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8" w:history="1">
        <w:r w:rsidR="000962B9" w:rsidRPr="007B4684">
          <w:rPr>
            <w:rStyle w:val="a3"/>
            <w:rFonts w:ascii="Arial" w:hAnsi="Arial" w:cs="Arial"/>
            <w:shd w:val="clear" w:color="auto" w:fill="FFFFFF"/>
          </w:rPr>
          <w:t>kem@consultant42.ru</w:t>
        </w:r>
      </w:hyperlink>
      <w:r w:rsidR="000962B9" w:rsidRPr="000962B9">
        <w:rPr>
          <w:rFonts w:ascii="Arial" w:hAnsi="Arial" w:cs="Arial"/>
          <w:color w:val="212529"/>
          <w:shd w:val="clear" w:color="auto" w:fill="FFFFFF"/>
        </w:rPr>
        <w:t xml:space="preserve"> </w:t>
      </w:r>
      <w:r w:rsidRPr="008A3211">
        <w:rPr>
          <w:rFonts w:ascii="Arial" w:eastAsia="Times New Roman" w:hAnsi="Arial" w:cs="Arial"/>
          <w:color w:val="212529"/>
          <w:sz w:val="24"/>
          <w:szCs w:val="24"/>
          <w:lang w:eastAsia="ru-RU"/>
        </w:rPr>
        <w:t>с пометкой «Актуализация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lastRenderedPageBreak/>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A3211">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9" w:history="1">
        <w:r w:rsidR="000962B9" w:rsidRPr="007B4684">
          <w:rPr>
            <w:rStyle w:val="a3"/>
            <w:rFonts w:ascii="Arial" w:hAnsi="Arial" w:cs="Arial"/>
            <w:shd w:val="clear" w:color="auto" w:fill="FFFFFF"/>
          </w:rPr>
          <w:t>kem@consultant42.ru</w:t>
        </w:r>
      </w:hyperlink>
      <w:r w:rsidR="000962B9" w:rsidRPr="000962B9">
        <w:rPr>
          <w:rFonts w:ascii="Arial" w:hAnsi="Arial" w:cs="Arial"/>
          <w:color w:val="212529"/>
          <w:shd w:val="clear" w:color="auto" w:fill="FFFFFF"/>
        </w:rPr>
        <w:t xml:space="preserve"> </w:t>
      </w:r>
      <w:r w:rsidRPr="008A3211">
        <w:rPr>
          <w:rFonts w:ascii="Arial" w:eastAsia="Times New Roman" w:hAnsi="Arial" w:cs="Arial"/>
          <w:color w:val="212529"/>
          <w:sz w:val="24"/>
          <w:szCs w:val="24"/>
          <w:lang w:eastAsia="ru-RU"/>
        </w:rPr>
        <w:t>с пометкой «Отзыв согласия на обработку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xml:space="preserve">9.1. </w:t>
      </w:r>
      <w:proofErr w:type="gramStart"/>
      <w:r w:rsidRPr="008A3211">
        <w:rPr>
          <w:rFonts w:ascii="Arial" w:eastAsia="Times New Roman" w:hAnsi="Arial" w:cs="Arial"/>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10. Трансграничная передача персональных данных</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w:t>
      </w:r>
      <w:r w:rsidRPr="008A3211">
        <w:rPr>
          <w:rFonts w:ascii="Arial" w:eastAsia="Times New Roman" w:hAnsi="Arial" w:cs="Arial"/>
          <w:color w:val="212529"/>
          <w:sz w:val="24"/>
          <w:szCs w:val="24"/>
          <w:lang w:eastAsia="ru-RU"/>
        </w:rPr>
        <w:lastRenderedPageBreak/>
        <w:t>уведомление направляется отдельно от уведомления о намерении осуществлять обработку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11. Конфиденциальность персональных данных</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A3211" w:rsidRPr="008A3211" w:rsidRDefault="008A3211" w:rsidP="008A3211">
      <w:pPr>
        <w:shd w:val="clear" w:color="auto" w:fill="FEFEFE"/>
        <w:spacing w:after="360" w:line="240" w:lineRule="auto"/>
        <w:outlineLvl w:val="4"/>
        <w:rPr>
          <w:rFonts w:ascii="Arial" w:eastAsia="Times New Roman" w:hAnsi="Arial" w:cs="Arial"/>
          <w:color w:val="212529"/>
          <w:sz w:val="30"/>
          <w:szCs w:val="30"/>
          <w:lang w:eastAsia="ru-RU"/>
        </w:rPr>
      </w:pPr>
      <w:r w:rsidRPr="008A3211">
        <w:rPr>
          <w:rFonts w:ascii="Arial" w:eastAsia="Times New Roman" w:hAnsi="Arial" w:cs="Arial"/>
          <w:color w:val="212529"/>
          <w:sz w:val="30"/>
          <w:szCs w:val="30"/>
          <w:lang w:eastAsia="ru-RU"/>
        </w:rPr>
        <w:t>12. Заключительные положения</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0962B9">
        <w:rPr>
          <w:rFonts w:ascii="Arial" w:hAnsi="Arial" w:cs="Arial"/>
          <w:color w:val="212529"/>
          <w:shd w:val="clear" w:color="auto" w:fill="FFFFFF"/>
        </w:rPr>
        <w:t>kem@consultant42.ru</w:t>
      </w:r>
      <w:r w:rsidRPr="008A3211">
        <w:rPr>
          <w:rFonts w:ascii="Arial" w:eastAsia="Times New Roman" w:hAnsi="Arial" w:cs="Arial"/>
          <w:color w:val="212529"/>
          <w:sz w:val="24"/>
          <w:szCs w:val="24"/>
          <w:lang w:eastAsia="ru-RU"/>
        </w:rPr>
        <w:t>.</w:t>
      </w:r>
    </w:p>
    <w:p w:rsidR="008A3211" w:rsidRPr="008A3211" w:rsidRDefault="008A3211" w:rsidP="008A3211">
      <w:pPr>
        <w:shd w:val="clear" w:color="auto" w:fill="FEFEFE"/>
        <w:spacing w:after="0"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8A3211" w:rsidRPr="008A3211" w:rsidRDefault="008A3211" w:rsidP="008A3211">
      <w:pPr>
        <w:shd w:val="clear" w:color="auto" w:fill="FEFEFE"/>
        <w:spacing w:line="240" w:lineRule="auto"/>
        <w:rPr>
          <w:rFonts w:ascii="Arial" w:eastAsia="Times New Roman" w:hAnsi="Arial" w:cs="Arial"/>
          <w:color w:val="212529"/>
          <w:sz w:val="24"/>
          <w:szCs w:val="24"/>
          <w:lang w:eastAsia="ru-RU"/>
        </w:rPr>
      </w:pPr>
      <w:r w:rsidRPr="008A3211">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000962B9" w:rsidRPr="000962B9">
        <w:rPr>
          <w:rFonts w:ascii="Arial" w:eastAsia="Times New Roman" w:hAnsi="Arial" w:cs="Arial"/>
          <w:color w:val="212529"/>
          <w:sz w:val="24"/>
          <w:szCs w:val="24"/>
          <w:shd w:val="clear" w:color="auto" w:fill="FCF8E3"/>
          <w:lang w:eastAsia="ru-RU"/>
        </w:rPr>
        <w:t>https://consultant42.ru/</w:t>
      </w:r>
      <w:bookmarkStart w:id="0" w:name="_GoBack"/>
      <w:bookmarkEnd w:id="0"/>
    </w:p>
    <w:p w:rsidR="00BC707A" w:rsidRDefault="00BC707A"/>
    <w:sectPr w:rsidR="00BC7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F37"/>
    <w:multiLevelType w:val="multilevel"/>
    <w:tmpl w:val="66F4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6E70D7"/>
    <w:multiLevelType w:val="multilevel"/>
    <w:tmpl w:val="79D8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5E3CC3"/>
    <w:multiLevelType w:val="multilevel"/>
    <w:tmpl w:val="904A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11"/>
    <w:rsid w:val="000962B9"/>
    <w:rsid w:val="008A3211"/>
    <w:rsid w:val="00BC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62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6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5809">
      <w:bodyDiv w:val="1"/>
      <w:marLeft w:val="0"/>
      <w:marRight w:val="0"/>
      <w:marTop w:val="0"/>
      <w:marBottom w:val="0"/>
      <w:divBdr>
        <w:top w:val="none" w:sz="0" w:space="0" w:color="auto"/>
        <w:left w:val="none" w:sz="0" w:space="0" w:color="auto"/>
        <w:bottom w:val="none" w:sz="0" w:space="0" w:color="auto"/>
        <w:right w:val="none" w:sz="0" w:space="0" w:color="auto"/>
      </w:divBdr>
      <w:divsChild>
        <w:div w:id="2130397709">
          <w:marLeft w:val="-225"/>
          <w:marRight w:val="-225"/>
          <w:marTop w:val="0"/>
          <w:marBottom w:val="0"/>
          <w:divBdr>
            <w:top w:val="none" w:sz="0" w:space="0" w:color="auto"/>
            <w:left w:val="none" w:sz="0" w:space="0" w:color="auto"/>
            <w:bottom w:val="none" w:sz="0" w:space="0" w:color="auto"/>
            <w:right w:val="none" w:sz="0" w:space="0" w:color="auto"/>
          </w:divBdr>
          <w:divsChild>
            <w:div w:id="586380920">
              <w:marLeft w:val="0"/>
              <w:marRight w:val="0"/>
              <w:marTop w:val="0"/>
              <w:marBottom w:val="0"/>
              <w:divBdr>
                <w:top w:val="none" w:sz="0" w:space="0" w:color="auto"/>
                <w:left w:val="none" w:sz="0" w:space="0" w:color="auto"/>
                <w:bottom w:val="none" w:sz="0" w:space="0" w:color="auto"/>
                <w:right w:val="none" w:sz="0" w:space="0" w:color="auto"/>
              </w:divBdr>
            </w:div>
          </w:divsChild>
        </w:div>
        <w:div w:id="45877542">
          <w:marLeft w:val="-225"/>
          <w:marRight w:val="-225"/>
          <w:marTop w:val="0"/>
          <w:marBottom w:val="0"/>
          <w:divBdr>
            <w:top w:val="none" w:sz="0" w:space="0" w:color="auto"/>
            <w:left w:val="none" w:sz="0" w:space="0" w:color="auto"/>
            <w:bottom w:val="none" w:sz="0" w:space="0" w:color="auto"/>
            <w:right w:val="none" w:sz="0" w:space="0" w:color="auto"/>
          </w:divBdr>
          <w:divsChild>
            <w:div w:id="1920167383">
              <w:marLeft w:val="0"/>
              <w:marRight w:val="0"/>
              <w:marTop w:val="0"/>
              <w:marBottom w:val="0"/>
              <w:divBdr>
                <w:top w:val="none" w:sz="0" w:space="0" w:color="auto"/>
                <w:left w:val="none" w:sz="0" w:space="0" w:color="auto"/>
                <w:bottom w:val="none" w:sz="0" w:space="0" w:color="auto"/>
                <w:right w:val="none" w:sz="0" w:space="0" w:color="auto"/>
              </w:divBdr>
              <w:divsChild>
                <w:div w:id="1854951060">
                  <w:marLeft w:val="0"/>
                  <w:marRight w:val="0"/>
                  <w:marTop w:val="0"/>
                  <w:marBottom w:val="360"/>
                  <w:divBdr>
                    <w:top w:val="none" w:sz="0" w:space="0" w:color="auto"/>
                    <w:left w:val="none" w:sz="0" w:space="0" w:color="auto"/>
                    <w:bottom w:val="none" w:sz="0" w:space="0" w:color="auto"/>
                    <w:right w:val="none" w:sz="0" w:space="0" w:color="auto"/>
                  </w:divBdr>
                </w:div>
                <w:div w:id="493422041">
                  <w:marLeft w:val="0"/>
                  <w:marRight w:val="0"/>
                  <w:marTop w:val="0"/>
                  <w:marBottom w:val="240"/>
                  <w:divBdr>
                    <w:top w:val="none" w:sz="0" w:space="0" w:color="auto"/>
                    <w:left w:val="none" w:sz="0" w:space="0" w:color="auto"/>
                    <w:bottom w:val="none" w:sz="0" w:space="0" w:color="auto"/>
                    <w:right w:val="none" w:sz="0" w:space="0" w:color="auto"/>
                  </w:divBdr>
                  <w:divsChild>
                    <w:div w:id="881942871">
                      <w:marLeft w:val="0"/>
                      <w:marRight w:val="0"/>
                      <w:marTop w:val="0"/>
                      <w:marBottom w:val="0"/>
                      <w:divBdr>
                        <w:top w:val="none" w:sz="0" w:space="0" w:color="auto"/>
                        <w:left w:val="none" w:sz="0" w:space="0" w:color="auto"/>
                        <w:bottom w:val="none" w:sz="0" w:space="0" w:color="auto"/>
                        <w:right w:val="none" w:sz="0" w:space="0" w:color="auto"/>
                      </w:divBdr>
                    </w:div>
                    <w:div w:id="16310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5384">
          <w:marLeft w:val="-225"/>
          <w:marRight w:val="-225"/>
          <w:marTop w:val="0"/>
          <w:marBottom w:val="0"/>
          <w:divBdr>
            <w:top w:val="none" w:sz="0" w:space="0" w:color="auto"/>
            <w:left w:val="none" w:sz="0" w:space="0" w:color="auto"/>
            <w:bottom w:val="none" w:sz="0" w:space="0" w:color="auto"/>
            <w:right w:val="none" w:sz="0" w:space="0" w:color="auto"/>
          </w:divBdr>
          <w:divsChild>
            <w:div w:id="1847475414">
              <w:marLeft w:val="0"/>
              <w:marRight w:val="0"/>
              <w:marTop w:val="0"/>
              <w:marBottom w:val="0"/>
              <w:divBdr>
                <w:top w:val="none" w:sz="0" w:space="0" w:color="auto"/>
                <w:left w:val="none" w:sz="0" w:space="0" w:color="auto"/>
                <w:bottom w:val="none" w:sz="0" w:space="0" w:color="auto"/>
                <w:right w:val="none" w:sz="0" w:space="0" w:color="auto"/>
              </w:divBdr>
              <w:divsChild>
                <w:div w:id="888885547">
                  <w:marLeft w:val="0"/>
                  <w:marRight w:val="0"/>
                  <w:marTop w:val="0"/>
                  <w:marBottom w:val="240"/>
                  <w:divBdr>
                    <w:top w:val="none" w:sz="0" w:space="0" w:color="auto"/>
                    <w:left w:val="none" w:sz="0" w:space="0" w:color="auto"/>
                    <w:bottom w:val="none" w:sz="0" w:space="0" w:color="auto"/>
                    <w:right w:val="none" w:sz="0" w:space="0" w:color="auto"/>
                  </w:divBdr>
                  <w:divsChild>
                    <w:div w:id="144664749">
                      <w:marLeft w:val="0"/>
                      <w:marRight w:val="0"/>
                      <w:marTop w:val="0"/>
                      <w:marBottom w:val="0"/>
                      <w:divBdr>
                        <w:top w:val="none" w:sz="0" w:space="0" w:color="auto"/>
                        <w:left w:val="none" w:sz="0" w:space="0" w:color="auto"/>
                        <w:bottom w:val="none" w:sz="0" w:space="0" w:color="auto"/>
                        <w:right w:val="none" w:sz="0" w:space="0" w:color="auto"/>
                      </w:divBdr>
                    </w:div>
                    <w:div w:id="1357805139">
                      <w:marLeft w:val="0"/>
                      <w:marRight w:val="0"/>
                      <w:marTop w:val="0"/>
                      <w:marBottom w:val="0"/>
                      <w:divBdr>
                        <w:top w:val="none" w:sz="0" w:space="0" w:color="auto"/>
                        <w:left w:val="none" w:sz="0" w:space="0" w:color="auto"/>
                        <w:bottom w:val="none" w:sz="0" w:space="0" w:color="auto"/>
                        <w:right w:val="none" w:sz="0" w:space="0" w:color="auto"/>
                      </w:divBdr>
                    </w:div>
                    <w:div w:id="133642216">
                      <w:marLeft w:val="0"/>
                      <w:marRight w:val="0"/>
                      <w:marTop w:val="0"/>
                      <w:marBottom w:val="0"/>
                      <w:divBdr>
                        <w:top w:val="none" w:sz="0" w:space="0" w:color="auto"/>
                        <w:left w:val="none" w:sz="0" w:space="0" w:color="auto"/>
                        <w:bottom w:val="none" w:sz="0" w:space="0" w:color="auto"/>
                        <w:right w:val="none" w:sz="0" w:space="0" w:color="auto"/>
                      </w:divBdr>
                    </w:div>
                    <w:div w:id="1444576262">
                      <w:marLeft w:val="0"/>
                      <w:marRight w:val="0"/>
                      <w:marTop w:val="0"/>
                      <w:marBottom w:val="0"/>
                      <w:divBdr>
                        <w:top w:val="none" w:sz="0" w:space="0" w:color="auto"/>
                        <w:left w:val="none" w:sz="0" w:space="0" w:color="auto"/>
                        <w:bottom w:val="none" w:sz="0" w:space="0" w:color="auto"/>
                        <w:right w:val="none" w:sz="0" w:space="0" w:color="auto"/>
                      </w:divBdr>
                    </w:div>
                    <w:div w:id="686951407">
                      <w:marLeft w:val="0"/>
                      <w:marRight w:val="0"/>
                      <w:marTop w:val="0"/>
                      <w:marBottom w:val="0"/>
                      <w:divBdr>
                        <w:top w:val="none" w:sz="0" w:space="0" w:color="auto"/>
                        <w:left w:val="none" w:sz="0" w:space="0" w:color="auto"/>
                        <w:bottom w:val="none" w:sz="0" w:space="0" w:color="auto"/>
                        <w:right w:val="none" w:sz="0" w:space="0" w:color="auto"/>
                      </w:divBdr>
                    </w:div>
                    <w:div w:id="1399091751">
                      <w:marLeft w:val="0"/>
                      <w:marRight w:val="0"/>
                      <w:marTop w:val="0"/>
                      <w:marBottom w:val="0"/>
                      <w:divBdr>
                        <w:top w:val="none" w:sz="0" w:space="0" w:color="auto"/>
                        <w:left w:val="none" w:sz="0" w:space="0" w:color="auto"/>
                        <w:bottom w:val="none" w:sz="0" w:space="0" w:color="auto"/>
                        <w:right w:val="none" w:sz="0" w:space="0" w:color="auto"/>
                      </w:divBdr>
                    </w:div>
                    <w:div w:id="1623343554">
                      <w:marLeft w:val="0"/>
                      <w:marRight w:val="0"/>
                      <w:marTop w:val="0"/>
                      <w:marBottom w:val="0"/>
                      <w:divBdr>
                        <w:top w:val="none" w:sz="0" w:space="0" w:color="auto"/>
                        <w:left w:val="none" w:sz="0" w:space="0" w:color="auto"/>
                        <w:bottom w:val="none" w:sz="0" w:space="0" w:color="auto"/>
                        <w:right w:val="none" w:sz="0" w:space="0" w:color="auto"/>
                      </w:divBdr>
                    </w:div>
                    <w:div w:id="1498813207">
                      <w:marLeft w:val="0"/>
                      <w:marRight w:val="0"/>
                      <w:marTop w:val="0"/>
                      <w:marBottom w:val="0"/>
                      <w:divBdr>
                        <w:top w:val="none" w:sz="0" w:space="0" w:color="auto"/>
                        <w:left w:val="none" w:sz="0" w:space="0" w:color="auto"/>
                        <w:bottom w:val="none" w:sz="0" w:space="0" w:color="auto"/>
                        <w:right w:val="none" w:sz="0" w:space="0" w:color="auto"/>
                      </w:divBdr>
                    </w:div>
                    <w:div w:id="2029747794">
                      <w:marLeft w:val="0"/>
                      <w:marRight w:val="0"/>
                      <w:marTop w:val="0"/>
                      <w:marBottom w:val="0"/>
                      <w:divBdr>
                        <w:top w:val="none" w:sz="0" w:space="0" w:color="auto"/>
                        <w:left w:val="none" w:sz="0" w:space="0" w:color="auto"/>
                        <w:bottom w:val="none" w:sz="0" w:space="0" w:color="auto"/>
                        <w:right w:val="none" w:sz="0" w:space="0" w:color="auto"/>
                      </w:divBdr>
                    </w:div>
                    <w:div w:id="1216703061">
                      <w:marLeft w:val="0"/>
                      <w:marRight w:val="0"/>
                      <w:marTop w:val="0"/>
                      <w:marBottom w:val="0"/>
                      <w:divBdr>
                        <w:top w:val="none" w:sz="0" w:space="0" w:color="auto"/>
                        <w:left w:val="none" w:sz="0" w:space="0" w:color="auto"/>
                        <w:bottom w:val="none" w:sz="0" w:space="0" w:color="auto"/>
                        <w:right w:val="none" w:sz="0" w:space="0" w:color="auto"/>
                      </w:divBdr>
                    </w:div>
                    <w:div w:id="1468740116">
                      <w:marLeft w:val="0"/>
                      <w:marRight w:val="0"/>
                      <w:marTop w:val="0"/>
                      <w:marBottom w:val="0"/>
                      <w:divBdr>
                        <w:top w:val="none" w:sz="0" w:space="0" w:color="auto"/>
                        <w:left w:val="none" w:sz="0" w:space="0" w:color="auto"/>
                        <w:bottom w:val="none" w:sz="0" w:space="0" w:color="auto"/>
                        <w:right w:val="none" w:sz="0" w:space="0" w:color="auto"/>
                      </w:divBdr>
                    </w:div>
                    <w:div w:id="851720831">
                      <w:marLeft w:val="0"/>
                      <w:marRight w:val="0"/>
                      <w:marTop w:val="0"/>
                      <w:marBottom w:val="0"/>
                      <w:divBdr>
                        <w:top w:val="none" w:sz="0" w:space="0" w:color="auto"/>
                        <w:left w:val="none" w:sz="0" w:space="0" w:color="auto"/>
                        <w:bottom w:val="none" w:sz="0" w:space="0" w:color="auto"/>
                        <w:right w:val="none" w:sz="0" w:space="0" w:color="auto"/>
                      </w:divBdr>
                    </w:div>
                    <w:div w:id="1139496159">
                      <w:marLeft w:val="0"/>
                      <w:marRight w:val="0"/>
                      <w:marTop w:val="0"/>
                      <w:marBottom w:val="0"/>
                      <w:divBdr>
                        <w:top w:val="none" w:sz="0" w:space="0" w:color="auto"/>
                        <w:left w:val="none" w:sz="0" w:space="0" w:color="auto"/>
                        <w:bottom w:val="none" w:sz="0" w:space="0" w:color="auto"/>
                        <w:right w:val="none" w:sz="0" w:space="0" w:color="auto"/>
                      </w:divBdr>
                    </w:div>
                    <w:div w:id="5257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9957">
          <w:marLeft w:val="-225"/>
          <w:marRight w:val="-225"/>
          <w:marTop w:val="0"/>
          <w:marBottom w:val="0"/>
          <w:divBdr>
            <w:top w:val="none" w:sz="0" w:space="0" w:color="auto"/>
            <w:left w:val="none" w:sz="0" w:space="0" w:color="auto"/>
            <w:bottom w:val="none" w:sz="0" w:space="0" w:color="auto"/>
            <w:right w:val="none" w:sz="0" w:space="0" w:color="auto"/>
          </w:divBdr>
          <w:divsChild>
            <w:div w:id="641466697">
              <w:marLeft w:val="0"/>
              <w:marRight w:val="0"/>
              <w:marTop w:val="0"/>
              <w:marBottom w:val="0"/>
              <w:divBdr>
                <w:top w:val="none" w:sz="0" w:space="0" w:color="auto"/>
                <w:left w:val="none" w:sz="0" w:space="0" w:color="auto"/>
                <w:bottom w:val="none" w:sz="0" w:space="0" w:color="auto"/>
                <w:right w:val="none" w:sz="0" w:space="0" w:color="auto"/>
              </w:divBdr>
              <w:divsChild>
                <w:div w:id="1288076698">
                  <w:marLeft w:val="0"/>
                  <w:marRight w:val="0"/>
                  <w:marTop w:val="0"/>
                  <w:marBottom w:val="240"/>
                  <w:divBdr>
                    <w:top w:val="none" w:sz="0" w:space="0" w:color="auto"/>
                    <w:left w:val="none" w:sz="0" w:space="0" w:color="auto"/>
                    <w:bottom w:val="none" w:sz="0" w:space="0" w:color="auto"/>
                    <w:right w:val="none" w:sz="0" w:space="0" w:color="auto"/>
                  </w:divBdr>
                  <w:divsChild>
                    <w:div w:id="881870869">
                      <w:marLeft w:val="0"/>
                      <w:marRight w:val="0"/>
                      <w:marTop w:val="0"/>
                      <w:marBottom w:val="0"/>
                      <w:divBdr>
                        <w:top w:val="none" w:sz="0" w:space="0" w:color="auto"/>
                        <w:left w:val="none" w:sz="0" w:space="0" w:color="auto"/>
                        <w:bottom w:val="none" w:sz="0" w:space="0" w:color="auto"/>
                        <w:right w:val="none" w:sz="0" w:space="0" w:color="auto"/>
                      </w:divBdr>
                    </w:div>
                    <w:div w:id="1763601515">
                      <w:marLeft w:val="0"/>
                      <w:marRight w:val="0"/>
                      <w:marTop w:val="0"/>
                      <w:marBottom w:val="0"/>
                      <w:divBdr>
                        <w:top w:val="none" w:sz="0" w:space="0" w:color="auto"/>
                        <w:left w:val="none" w:sz="0" w:space="0" w:color="auto"/>
                        <w:bottom w:val="none" w:sz="0" w:space="0" w:color="auto"/>
                        <w:right w:val="none" w:sz="0" w:space="0" w:color="auto"/>
                      </w:divBdr>
                    </w:div>
                    <w:div w:id="1612934959">
                      <w:marLeft w:val="0"/>
                      <w:marRight w:val="0"/>
                      <w:marTop w:val="0"/>
                      <w:marBottom w:val="0"/>
                      <w:divBdr>
                        <w:top w:val="none" w:sz="0" w:space="0" w:color="auto"/>
                        <w:left w:val="none" w:sz="0" w:space="0" w:color="auto"/>
                        <w:bottom w:val="none" w:sz="0" w:space="0" w:color="auto"/>
                        <w:right w:val="none" w:sz="0" w:space="0" w:color="auto"/>
                      </w:divBdr>
                    </w:div>
                    <w:div w:id="386682158">
                      <w:marLeft w:val="0"/>
                      <w:marRight w:val="0"/>
                      <w:marTop w:val="0"/>
                      <w:marBottom w:val="0"/>
                      <w:divBdr>
                        <w:top w:val="none" w:sz="0" w:space="0" w:color="auto"/>
                        <w:left w:val="none" w:sz="0" w:space="0" w:color="auto"/>
                        <w:bottom w:val="none" w:sz="0" w:space="0" w:color="auto"/>
                        <w:right w:val="none" w:sz="0" w:space="0" w:color="auto"/>
                      </w:divBdr>
                    </w:div>
                    <w:div w:id="1787770974">
                      <w:marLeft w:val="0"/>
                      <w:marRight w:val="0"/>
                      <w:marTop w:val="0"/>
                      <w:marBottom w:val="0"/>
                      <w:divBdr>
                        <w:top w:val="none" w:sz="0" w:space="0" w:color="auto"/>
                        <w:left w:val="none" w:sz="0" w:space="0" w:color="auto"/>
                        <w:bottom w:val="none" w:sz="0" w:space="0" w:color="auto"/>
                        <w:right w:val="none" w:sz="0" w:space="0" w:color="auto"/>
                      </w:divBdr>
                    </w:div>
                    <w:div w:id="421874742">
                      <w:marLeft w:val="0"/>
                      <w:marRight w:val="0"/>
                      <w:marTop w:val="0"/>
                      <w:marBottom w:val="0"/>
                      <w:divBdr>
                        <w:top w:val="none" w:sz="0" w:space="0" w:color="auto"/>
                        <w:left w:val="none" w:sz="0" w:space="0" w:color="auto"/>
                        <w:bottom w:val="none" w:sz="0" w:space="0" w:color="auto"/>
                        <w:right w:val="none" w:sz="0" w:space="0" w:color="auto"/>
                      </w:divBdr>
                    </w:div>
                    <w:div w:id="1463186129">
                      <w:marLeft w:val="0"/>
                      <w:marRight w:val="0"/>
                      <w:marTop w:val="0"/>
                      <w:marBottom w:val="0"/>
                      <w:divBdr>
                        <w:top w:val="none" w:sz="0" w:space="0" w:color="auto"/>
                        <w:left w:val="none" w:sz="0" w:space="0" w:color="auto"/>
                        <w:bottom w:val="none" w:sz="0" w:space="0" w:color="auto"/>
                        <w:right w:val="none" w:sz="0" w:space="0" w:color="auto"/>
                      </w:divBdr>
                    </w:div>
                    <w:div w:id="1983465104">
                      <w:marLeft w:val="0"/>
                      <w:marRight w:val="0"/>
                      <w:marTop w:val="0"/>
                      <w:marBottom w:val="0"/>
                      <w:divBdr>
                        <w:top w:val="none" w:sz="0" w:space="0" w:color="auto"/>
                        <w:left w:val="none" w:sz="0" w:space="0" w:color="auto"/>
                        <w:bottom w:val="none" w:sz="0" w:space="0" w:color="auto"/>
                        <w:right w:val="none" w:sz="0" w:space="0" w:color="auto"/>
                      </w:divBdr>
                    </w:div>
                    <w:div w:id="329021689">
                      <w:marLeft w:val="0"/>
                      <w:marRight w:val="0"/>
                      <w:marTop w:val="0"/>
                      <w:marBottom w:val="0"/>
                      <w:divBdr>
                        <w:top w:val="none" w:sz="0" w:space="0" w:color="auto"/>
                        <w:left w:val="none" w:sz="0" w:space="0" w:color="auto"/>
                        <w:bottom w:val="none" w:sz="0" w:space="0" w:color="auto"/>
                        <w:right w:val="none" w:sz="0" w:space="0" w:color="auto"/>
                      </w:divBdr>
                    </w:div>
                    <w:div w:id="330522185">
                      <w:marLeft w:val="0"/>
                      <w:marRight w:val="0"/>
                      <w:marTop w:val="0"/>
                      <w:marBottom w:val="0"/>
                      <w:divBdr>
                        <w:top w:val="none" w:sz="0" w:space="0" w:color="auto"/>
                        <w:left w:val="none" w:sz="0" w:space="0" w:color="auto"/>
                        <w:bottom w:val="none" w:sz="0" w:space="0" w:color="auto"/>
                        <w:right w:val="none" w:sz="0" w:space="0" w:color="auto"/>
                      </w:divBdr>
                    </w:div>
                    <w:div w:id="1280994504">
                      <w:marLeft w:val="0"/>
                      <w:marRight w:val="0"/>
                      <w:marTop w:val="0"/>
                      <w:marBottom w:val="0"/>
                      <w:divBdr>
                        <w:top w:val="none" w:sz="0" w:space="0" w:color="auto"/>
                        <w:left w:val="none" w:sz="0" w:space="0" w:color="auto"/>
                        <w:bottom w:val="none" w:sz="0" w:space="0" w:color="auto"/>
                        <w:right w:val="none" w:sz="0" w:space="0" w:color="auto"/>
                      </w:divBdr>
                    </w:div>
                    <w:div w:id="1657612010">
                      <w:marLeft w:val="0"/>
                      <w:marRight w:val="0"/>
                      <w:marTop w:val="0"/>
                      <w:marBottom w:val="0"/>
                      <w:divBdr>
                        <w:top w:val="none" w:sz="0" w:space="0" w:color="auto"/>
                        <w:left w:val="none" w:sz="0" w:space="0" w:color="auto"/>
                        <w:bottom w:val="none" w:sz="0" w:space="0" w:color="auto"/>
                        <w:right w:val="none" w:sz="0" w:space="0" w:color="auto"/>
                      </w:divBdr>
                    </w:div>
                    <w:div w:id="2042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50724">
          <w:marLeft w:val="-225"/>
          <w:marRight w:val="-225"/>
          <w:marTop w:val="0"/>
          <w:marBottom w:val="0"/>
          <w:divBdr>
            <w:top w:val="none" w:sz="0" w:space="0" w:color="auto"/>
            <w:left w:val="none" w:sz="0" w:space="0" w:color="auto"/>
            <w:bottom w:val="none" w:sz="0" w:space="0" w:color="auto"/>
            <w:right w:val="none" w:sz="0" w:space="0" w:color="auto"/>
          </w:divBdr>
          <w:divsChild>
            <w:div w:id="1919290068">
              <w:marLeft w:val="0"/>
              <w:marRight w:val="0"/>
              <w:marTop w:val="0"/>
              <w:marBottom w:val="0"/>
              <w:divBdr>
                <w:top w:val="none" w:sz="0" w:space="0" w:color="auto"/>
                <w:left w:val="none" w:sz="0" w:space="0" w:color="auto"/>
                <w:bottom w:val="none" w:sz="0" w:space="0" w:color="auto"/>
                <w:right w:val="none" w:sz="0" w:space="0" w:color="auto"/>
              </w:divBdr>
              <w:divsChild>
                <w:div w:id="1333483869">
                  <w:marLeft w:val="0"/>
                  <w:marRight w:val="0"/>
                  <w:marTop w:val="0"/>
                  <w:marBottom w:val="240"/>
                  <w:divBdr>
                    <w:top w:val="none" w:sz="0" w:space="0" w:color="auto"/>
                    <w:left w:val="none" w:sz="0" w:space="0" w:color="auto"/>
                    <w:bottom w:val="none" w:sz="0" w:space="0" w:color="auto"/>
                    <w:right w:val="none" w:sz="0" w:space="0" w:color="auto"/>
                  </w:divBdr>
                  <w:divsChild>
                    <w:div w:id="1110853202">
                      <w:marLeft w:val="0"/>
                      <w:marRight w:val="0"/>
                      <w:marTop w:val="0"/>
                      <w:marBottom w:val="0"/>
                      <w:divBdr>
                        <w:top w:val="none" w:sz="0" w:space="0" w:color="auto"/>
                        <w:left w:val="none" w:sz="0" w:space="0" w:color="auto"/>
                        <w:bottom w:val="none" w:sz="0" w:space="0" w:color="auto"/>
                        <w:right w:val="none" w:sz="0" w:space="0" w:color="auto"/>
                      </w:divBdr>
                    </w:div>
                    <w:div w:id="1318415911">
                      <w:marLeft w:val="0"/>
                      <w:marRight w:val="0"/>
                      <w:marTop w:val="0"/>
                      <w:marBottom w:val="0"/>
                      <w:divBdr>
                        <w:top w:val="none" w:sz="0" w:space="0" w:color="auto"/>
                        <w:left w:val="none" w:sz="0" w:space="0" w:color="auto"/>
                        <w:bottom w:val="none" w:sz="0" w:space="0" w:color="auto"/>
                        <w:right w:val="none" w:sz="0" w:space="0" w:color="auto"/>
                      </w:divBdr>
                    </w:div>
                    <w:div w:id="1832403538">
                      <w:marLeft w:val="0"/>
                      <w:marRight w:val="0"/>
                      <w:marTop w:val="0"/>
                      <w:marBottom w:val="0"/>
                      <w:divBdr>
                        <w:top w:val="none" w:sz="0" w:space="0" w:color="auto"/>
                        <w:left w:val="none" w:sz="0" w:space="0" w:color="auto"/>
                        <w:bottom w:val="none" w:sz="0" w:space="0" w:color="auto"/>
                        <w:right w:val="none" w:sz="0" w:space="0" w:color="auto"/>
                      </w:divBdr>
                    </w:div>
                    <w:div w:id="1628201967">
                      <w:marLeft w:val="0"/>
                      <w:marRight w:val="0"/>
                      <w:marTop w:val="0"/>
                      <w:marBottom w:val="0"/>
                      <w:divBdr>
                        <w:top w:val="none" w:sz="0" w:space="0" w:color="auto"/>
                        <w:left w:val="none" w:sz="0" w:space="0" w:color="auto"/>
                        <w:bottom w:val="none" w:sz="0" w:space="0" w:color="auto"/>
                        <w:right w:val="none" w:sz="0" w:space="0" w:color="auto"/>
                      </w:divBdr>
                    </w:div>
                    <w:div w:id="1863127757">
                      <w:marLeft w:val="0"/>
                      <w:marRight w:val="0"/>
                      <w:marTop w:val="0"/>
                      <w:marBottom w:val="0"/>
                      <w:divBdr>
                        <w:top w:val="none" w:sz="0" w:space="0" w:color="auto"/>
                        <w:left w:val="none" w:sz="0" w:space="0" w:color="auto"/>
                        <w:bottom w:val="none" w:sz="0" w:space="0" w:color="auto"/>
                        <w:right w:val="none" w:sz="0" w:space="0" w:color="auto"/>
                      </w:divBdr>
                    </w:div>
                    <w:div w:id="1527016188">
                      <w:marLeft w:val="0"/>
                      <w:marRight w:val="0"/>
                      <w:marTop w:val="0"/>
                      <w:marBottom w:val="0"/>
                      <w:divBdr>
                        <w:top w:val="none" w:sz="0" w:space="0" w:color="auto"/>
                        <w:left w:val="none" w:sz="0" w:space="0" w:color="auto"/>
                        <w:bottom w:val="none" w:sz="0" w:space="0" w:color="auto"/>
                        <w:right w:val="none" w:sz="0" w:space="0" w:color="auto"/>
                      </w:divBdr>
                    </w:div>
                    <w:div w:id="1572698403">
                      <w:marLeft w:val="0"/>
                      <w:marRight w:val="0"/>
                      <w:marTop w:val="0"/>
                      <w:marBottom w:val="0"/>
                      <w:divBdr>
                        <w:top w:val="none" w:sz="0" w:space="0" w:color="auto"/>
                        <w:left w:val="none" w:sz="0" w:space="0" w:color="auto"/>
                        <w:bottom w:val="none" w:sz="0" w:space="0" w:color="auto"/>
                        <w:right w:val="none" w:sz="0" w:space="0" w:color="auto"/>
                      </w:divBdr>
                    </w:div>
                    <w:div w:id="1838299298">
                      <w:marLeft w:val="0"/>
                      <w:marRight w:val="0"/>
                      <w:marTop w:val="0"/>
                      <w:marBottom w:val="0"/>
                      <w:divBdr>
                        <w:top w:val="none" w:sz="0" w:space="0" w:color="auto"/>
                        <w:left w:val="none" w:sz="0" w:space="0" w:color="auto"/>
                        <w:bottom w:val="none" w:sz="0" w:space="0" w:color="auto"/>
                        <w:right w:val="none" w:sz="0" w:space="0" w:color="auto"/>
                      </w:divBdr>
                    </w:div>
                    <w:div w:id="771710264">
                      <w:marLeft w:val="0"/>
                      <w:marRight w:val="0"/>
                      <w:marTop w:val="0"/>
                      <w:marBottom w:val="0"/>
                      <w:divBdr>
                        <w:top w:val="none" w:sz="0" w:space="0" w:color="auto"/>
                        <w:left w:val="none" w:sz="0" w:space="0" w:color="auto"/>
                        <w:bottom w:val="none" w:sz="0" w:space="0" w:color="auto"/>
                        <w:right w:val="none" w:sz="0" w:space="0" w:color="auto"/>
                      </w:divBdr>
                    </w:div>
                    <w:div w:id="1647736549">
                      <w:marLeft w:val="0"/>
                      <w:marRight w:val="0"/>
                      <w:marTop w:val="0"/>
                      <w:marBottom w:val="0"/>
                      <w:divBdr>
                        <w:top w:val="none" w:sz="0" w:space="0" w:color="auto"/>
                        <w:left w:val="none" w:sz="0" w:space="0" w:color="auto"/>
                        <w:bottom w:val="none" w:sz="0" w:space="0" w:color="auto"/>
                        <w:right w:val="none" w:sz="0" w:space="0" w:color="auto"/>
                      </w:divBdr>
                    </w:div>
                    <w:div w:id="17989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7579">
          <w:marLeft w:val="-225"/>
          <w:marRight w:val="-225"/>
          <w:marTop w:val="0"/>
          <w:marBottom w:val="0"/>
          <w:divBdr>
            <w:top w:val="none" w:sz="0" w:space="0" w:color="auto"/>
            <w:left w:val="none" w:sz="0" w:space="0" w:color="auto"/>
            <w:bottom w:val="none" w:sz="0" w:space="0" w:color="auto"/>
            <w:right w:val="none" w:sz="0" w:space="0" w:color="auto"/>
          </w:divBdr>
          <w:divsChild>
            <w:div w:id="1768114738">
              <w:marLeft w:val="0"/>
              <w:marRight w:val="0"/>
              <w:marTop w:val="0"/>
              <w:marBottom w:val="0"/>
              <w:divBdr>
                <w:top w:val="none" w:sz="0" w:space="0" w:color="auto"/>
                <w:left w:val="none" w:sz="0" w:space="0" w:color="auto"/>
                <w:bottom w:val="none" w:sz="0" w:space="0" w:color="auto"/>
                <w:right w:val="none" w:sz="0" w:space="0" w:color="auto"/>
              </w:divBdr>
              <w:divsChild>
                <w:div w:id="51001250">
                  <w:marLeft w:val="0"/>
                  <w:marRight w:val="0"/>
                  <w:marTop w:val="0"/>
                  <w:marBottom w:val="240"/>
                  <w:divBdr>
                    <w:top w:val="none" w:sz="0" w:space="0" w:color="auto"/>
                    <w:left w:val="none" w:sz="0" w:space="0" w:color="auto"/>
                    <w:bottom w:val="none" w:sz="0" w:space="0" w:color="auto"/>
                    <w:right w:val="none" w:sz="0" w:space="0" w:color="auto"/>
                  </w:divBdr>
                  <w:divsChild>
                    <w:div w:id="444235264">
                      <w:marLeft w:val="0"/>
                      <w:marRight w:val="0"/>
                      <w:marTop w:val="0"/>
                      <w:marBottom w:val="0"/>
                      <w:divBdr>
                        <w:top w:val="none" w:sz="0" w:space="0" w:color="auto"/>
                        <w:left w:val="none" w:sz="0" w:space="0" w:color="auto"/>
                        <w:bottom w:val="none" w:sz="0" w:space="0" w:color="auto"/>
                        <w:right w:val="none" w:sz="0" w:space="0" w:color="auto"/>
                      </w:divBdr>
                    </w:div>
                    <w:div w:id="1815296823">
                      <w:marLeft w:val="0"/>
                      <w:marRight w:val="0"/>
                      <w:marTop w:val="0"/>
                      <w:marBottom w:val="0"/>
                      <w:divBdr>
                        <w:top w:val="none" w:sz="0" w:space="0" w:color="auto"/>
                        <w:left w:val="none" w:sz="0" w:space="0" w:color="auto"/>
                        <w:bottom w:val="none" w:sz="0" w:space="0" w:color="auto"/>
                        <w:right w:val="none" w:sz="0" w:space="0" w:color="auto"/>
                      </w:divBdr>
                    </w:div>
                    <w:div w:id="892808699">
                      <w:marLeft w:val="0"/>
                      <w:marRight w:val="0"/>
                      <w:marTop w:val="0"/>
                      <w:marBottom w:val="0"/>
                      <w:divBdr>
                        <w:top w:val="none" w:sz="0" w:space="0" w:color="auto"/>
                        <w:left w:val="none" w:sz="0" w:space="0" w:color="auto"/>
                        <w:bottom w:val="none" w:sz="0" w:space="0" w:color="auto"/>
                        <w:right w:val="none" w:sz="0" w:space="0" w:color="auto"/>
                      </w:divBdr>
                    </w:div>
                    <w:div w:id="21975175">
                      <w:marLeft w:val="0"/>
                      <w:marRight w:val="0"/>
                      <w:marTop w:val="0"/>
                      <w:marBottom w:val="0"/>
                      <w:divBdr>
                        <w:top w:val="none" w:sz="0" w:space="0" w:color="auto"/>
                        <w:left w:val="none" w:sz="0" w:space="0" w:color="auto"/>
                        <w:bottom w:val="none" w:sz="0" w:space="0" w:color="auto"/>
                        <w:right w:val="none" w:sz="0" w:space="0" w:color="auto"/>
                      </w:divBdr>
                    </w:div>
                    <w:div w:id="1658611875">
                      <w:marLeft w:val="0"/>
                      <w:marRight w:val="0"/>
                      <w:marTop w:val="0"/>
                      <w:marBottom w:val="0"/>
                      <w:divBdr>
                        <w:top w:val="none" w:sz="0" w:space="0" w:color="auto"/>
                        <w:left w:val="none" w:sz="0" w:space="0" w:color="auto"/>
                        <w:bottom w:val="none" w:sz="0" w:space="0" w:color="auto"/>
                        <w:right w:val="none" w:sz="0" w:space="0" w:color="auto"/>
                      </w:divBdr>
                    </w:div>
                    <w:div w:id="1570187225">
                      <w:marLeft w:val="0"/>
                      <w:marRight w:val="0"/>
                      <w:marTop w:val="0"/>
                      <w:marBottom w:val="0"/>
                      <w:divBdr>
                        <w:top w:val="none" w:sz="0" w:space="0" w:color="auto"/>
                        <w:left w:val="none" w:sz="0" w:space="0" w:color="auto"/>
                        <w:bottom w:val="none" w:sz="0" w:space="0" w:color="auto"/>
                        <w:right w:val="none" w:sz="0" w:space="0" w:color="auto"/>
                      </w:divBdr>
                    </w:div>
                    <w:div w:id="12857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3981">
          <w:marLeft w:val="-225"/>
          <w:marRight w:val="-225"/>
          <w:marTop w:val="0"/>
          <w:marBottom w:val="0"/>
          <w:divBdr>
            <w:top w:val="none" w:sz="0" w:space="0" w:color="auto"/>
            <w:left w:val="none" w:sz="0" w:space="0" w:color="auto"/>
            <w:bottom w:val="none" w:sz="0" w:space="0" w:color="auto"/>
            <w:right w:val="none" w:sz="0" w:space="0" w:color="auto"/>
          </w:divBdr>
          <w:divsChild>
            <w:div w:id="225646940">
              <w:marLeft w:val="0"/>
              <w:marRight w:val="0"/>
              <w:marTop w:val="0"/>
              <w:marBottom w:val="0"/>
              <w:divBdr>
                <w:top w:val="none" w:sz="0" w:space="0" w:color="auto"/>
                <w:left w:val="none" w:sz="0" w:space="0" w:color="auto"/>
                <w:bottom w:val="none" w:sz="0" w:space="0" w:color="auto"/>
                <w:right w:val="none" w:sz="0" w:space="0" w:color="auto"/>
              </w:divBdr>
              <w:divsChild>
                <w:div w:id="1045104894">
                  <w:marLeft w:val="0"/>
                  <w:marRight w:val="0"/>
                  <w:marTop w:val="0"/>
                  <w:marBottom w:val="240"/>
                  <w:divBdr>
                    <w:top w:val="none" w:sz="0" w:space="0" w:color="auto"/>
                    <w:left w:val="none" w:sz="0" w:space="0" w:color="auto"/>
                    <w:bottom w:val="none" w:sz="0" w:space="0" w:color="auto"/>
                    <w:right w:val="none" w:sz="0" w:space="0" w:color="auto"/>
                  </w:divBdr>
                  <w:divsChild>
                    <w:div w:id="1654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3733">
          <w:marLeft w:val="-225"/>
          <w:marRight w:val="-225"/>
          <w:marTop w:val="0"/>
          <w:marBottom w:val="0"/>
          <w:divBdr>
            <w:top w:val="none" w:sz="0" w:space="0" w:color="auto"/>
            <w:left w:val="none" w:sz="0" w:space="0" w:color="auto"/>
            <w:bottom w:val="none" w:sz="0" w:space="0" w:color="auto"/>
            <w:right w:val="none" w:sz="0" w:space="0" w:color="auto"/>
          </w:divBdr>
          <w:divsChild>
            <w:div w:id="998313729">
              <w:marLeft w:val="0"/>
              <w:marRight w:val="0"/>
              <w:marTop w:val="0"/>
              <w:marBottom w:val="0"/>
              <w:divBdr>
                <w:top w:val="none" w:sz="0" w:space="0" w:color="auto"/>
                <w:left w:val="none" w:sz="0" w:space="0" w:color="auto"/>
                <w:bottom w:val="none" w:sz="0" w:space="0" w:color="auto"/>
                <w:right w:val="none" w:sz="0" w:space="0" w:color="auto"/>
              </w:divBdr>
              <w:divsChild>
                <w:div w:id="399717932">
                  <w:marLeft w:val="0"/>
                  <w:marRight w:val="0"/>
                  <w:marTop w:val="0"/>
                  <w:marBottom w:val="240"/>
                  <w:divBdr>
                    <w:top w:val="none" w:sz="0" w:space="0" w:color="auto"/>
                    <w:left w:val="none" w:sz="0" w:space="0" w:color="auto"/>
                    <w:bottom w:val="none" w:sz="0" w:space="0" w:color="auto"/>
                    <w:right w:val="none" w:sz="0" w:space="0" w:color="auto"/>
                  </w:divBdr>
                  <w:divsChild>
                    <w:div w:id="1058747091">
                      <w:marLeft w:val="0"/>
                      <w:marRight w:val="0"/>
                      <w:marTop w:val="0"/>
                      <w:marBottom w:val="0"/>
                      <w:divBdr>
                        <w:top w:val="none" w:sz="0" w:space="0" w:color="auto"/>
                        <w:left w:val="none" w:sz="0" w:space="0" w:color="auto"/>
                        <w:bottom w:val="none" w:sz="0" w:space="0" w:color="auto"/>
                        <w:right w:val="none" w:sz="0" w:space="0" w:color="auto"/>
                      </w:divBdr>
                    </w:div>
                    <w:div w:id="1721787672">
                      <w:marLeft w:val="0"/>
                      <w:marRight w:val="0"/>
                      <w:marTop w:val="0"/>
                      <w:marBottom w:val="0"/>
                      <w:divBdr>
                        <w:top w:val="none" w:sz="0" w:space="0" w:color="auto"/>
                        <w:left w:val="none" w:sz="0" w:space="0" w:color="auto"/>
                        <w:bottom w:val="none" w:sz="0" w:space="0" w:color="auto"/>
                        <w:right w:val="none" w:sz="0" w:space="0" w:color="auto"/>
                      </w:divBdr>
                    </w:div>
                    <w:div w:id="1676223055">
                      <w:marLeft w:val="0"/>
                      <w:marRight w:val="0"/>
                      <w:marTop w:val="0"/>
                      <w:marBottom w:val="0"/>
                      <w:divBdr>
                        <w:top w:val="none" w:sz="0" w:space="0" w:color="auto"/>
                        <w:left w:val="none" w:sz="0" w:space="0" w:color="auto"/>
                        <w:bottom w:val="none" w:sz="0" w:space="0" w:color="auto"/>
                        <w:right w:val="none" w:sz="0" w:space="0" w:color="auto"/>
                      </w:divBdr>
                    </w:div>
                    <w:div w:id="1119371577">
                      <w:marLeft w:val="0"/>
                      <w:marRight w:val="0"/>
                      <w:marTop w:val="0"/>
                      <w:marBottom w:val="0"/>
                      <w:divBdr>
                        <w:top w:val="none" w:sz="0" w:space="0" w:color="auto"/>
                        <w:left w:val="none" w:sz="0" w:space="0" w:color="auto"/>
                        <w:bottom w:val="none" w:sz="0" w:space="0" w:color="auto"/>
                        <w:right w:val="none" w:sz="0" w:space="0" w:color="auto"/>
                      </w:divBdr>
                    </w:div>
                    <w:div w:id="1023164033">
                      <w:marLeft w:val="0"/>
                      <w:marRight w:val="0"/>
                      <w:marTop w:val="0"/>
                      <w:marBottom w:val="0"/>
                      <w:divBdr>
                        <w:top w:val="none" w:sz="0" w:space="0" w:color="auto"/>
                        <w:left w:val="none" w:sz="0" w:space="0" w:color="auto"/>
                        <w:bottom w:val="none" w:sz="0" w:space="0" w:color="auto"/>
                        <w:right w:val="none" w:sz="0" w:space="0" w:color="auto"/>
                      </w:divBdr>
                    </w:div>
                    <w:div w:id="64642992">
                      <w:marLeft w:val="0"/>
                      <w:marRight w:val="0"/>
                      <w:marTop w:val="0"/>
                      <w:marBottom w:val="0"/>
                      <w:divBdr>
                        <w:top w:val="none" w:sz="0" w:space="0" w:color="auto"/>
                        <w:left w:val="none" w:sz="0" w:space="0" w:color="auto"/>
                        <w:bottom w:val="none" w:sz="0" w:space="0" w:color="auto"/>
                        <w:right w:val="none" w:sz="0" w:space="0" w:color="auto"/>
                      </w:divBdr>
                    </w:div>
                    <w:div w:id="305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0802">
          <w:marLeft w:val="-225"/>
          <w:marRight w:val="-225"/>
          <w:marTop w:val="0"/>
          <w:marBottom w:val="0"/>
          <w:divBdr>
            <w:top w:val="none" w:sz="0" w:space="0" w:color="auto"/>
            <w:left w:val="none" w:sz="0" w:space="0" w:color="auto"/>
            <w:bottom w:val="none" w:sz="0" w:space="0" w:color="auto"/>
            <w:right w:val="none" w:sz="0" w:space="0" w:color="auto"/>
          </w:divBdr>
          <w:divsChild>
            <w:div w:id="1263145838">
              <w:marLeft w:val="0"/>
              <w:marRight w:val="0"/>
              <w:marTop w:val="0"/>
              <w:marBottom w:val="0"/>
              <w:divBdr>
                <w:top w:val="none" w:sz="0" w:space="0" w:color="auto"/>
                <w:left w:val="none" w:sz="0" w:space="0" w:color="auto"/>
                <w:bottom w:val="none" w:sz="0" w:space="0" w:color="auto"/>
                <w:right w:val="none" w:sz="0" w:space="0" w:color="auto"/>
              </w:divBdr>
              <w:divsChild>
                <w:div w:id="522943188">
                  <w:marLeft w:val="0"/>
                  <w:marRight w:val="0"/>
                  <w:marTop w:val="0"/>
                  <w:marBottom w:val="360"/>
                  <w:divBdr>
                    <w:top w:val="none" w:sz="0" w:space="0" w:color="auto"/>
                    <w:left w:val="none" w:sz="0" w:space="0" w:color="auto"/>
                    <w:bottom w:val="none" w:sz="0" w:space="0" w:color="auto"/>
                    <w:right w:val="none" w:sz="0" w:space="0" w:color="auto"/>
                  </w:divBdr>
                </w:div>
                <w:div w:id="1061367850">
                  <w:marLeft w:val="0"/>
                  <w:marRight w:val="0"/>
                  <w:marTop w:val="0"/>
                  <w:marBottom w:val="240"/>
                  <w:divBdr>
                    <w:top w:val="none" w:sz="0" w:space="0" w:color="auto"/>
                    <w:left w:val="none" w:sz="0" w:space="0" w:color="auto"/>
                    <w:bottom w:val="none" w:sz="0" w:space="0" w:color="auto"/>
                    <w:right w:val="none" w:sz="0" w:space="0" w:color="auto"/>
                  </w:divBdr>
                  <w:divsChild>
                    <w:div w:id="975918687">
                      <w:marLeft w:val="0"/>
                      <w:marRight w:val="0"/>
                      <w:marTop w:val="0"/>
                      <w:marBottom w:val="0"/>
                      <w:divBdr>
                        <w:top w:val="none" w:sz="0" w:space="0" w:color="auto"/>
                        <w:left w:val="none" w:sz="0" w:space="0" w:color="auto"/>
                        <w:bottom w:val="none" w:sz="0" w:space="0" w:color="auto"/>
                        <w:right w:val="none" w:sz="0" w:space="0" w:color="auto"/>
                      </w:divBdr>
                    </w:div>
                    <w:div w:id="373434310">
                      <w:marLeft w:val="0"/>
                      <w:marRight w:val="0"/>
                      <w:marTop w:val="0"/>
                      <w:marBottom w:val="0"/>
                      <w:divBdr>
                        <w:top w:val="none" w:sz="0" w:space="0" w:color="auto"/>
                        <w:left w:val="none" w:sz="0" w:space="0" w:color="auto"/>
                        <w:bottom w:val="none" w:sz="0" w:space="0" w:color="auto"/>
                        <w:right w:val="none" w:sz="0" w:space="0" w:color="auto"/>
                      </w:divBdr>
                    </w:div>
                    <w:div w:id="1646811712">
                      <w:marLeft w:val="0"/>
                      <w:marRight w:val="0"/>
                      <w:marTop w:val="0"/>
                      <w:marBottom w:val="0"/>
                      <w:divBdr>
                        <w:top w:val="none" w:sz="0" w:space="0" w:color="auto"/>
                        <w:left w:val="none" w:sz="0" w:space="0" w:color="auto"/>
                        <w:bottom w:val="none" w:sz="0" w:space="0" w:color="auto"/>
                        <w:right w:val="none" w:sz="0" w:space="0" w:color="auto"/>
                      </w:divBdr>
                    </w:div>
                    <w:div w:id="1525172054">
                      <w:marLeft w:val="0"/>
                      <w:marRight w:val="0"/>
                      <w:marTop w:val="0"/>
                      <w:marBottom w:val="0"/>
                      <w:divBdr>
                        <w:top w:val="none" w:sz="0" w:space="0" w:color="auto"/>
                        <w:left w:val="none" w:sz="0" w:space="0" w:color="auto"/>
                        <w:bottom w:val="none" w:sz="0" w:space="0" w:color="auto"/>
                        <w:right w:val="none" w:sz="0" w:space="0" w:color="auto"/>
                      </w:divBdr>
                    </w:div>
                    <w:div w:id="1118255488">
                      <w:marLeft w:val="0"/>
                      <w:marRight w:val="0"/>
                      <w:marTop w:val="0"/>
                      <w:marBottom w:val="0"/>
                      <w:divBdr>
                        <w:top w:val="none" w:sz="0" w:space="0" w:color="auto"/>
                        <w:left w:val="none" w:sz="0" w:space="0" w:color="auto"/>
                        <w:bottom w:val="none" w:sz="0" w:space="0" w:color="auto"/>
                        <w:right w:val="none" w:sz="0" w:space="0" w:color="auto"/>
                      </w:divBdr>
                    </w:div>
                    <w:div w:id="2020156654">
                      <w:marLeft w:val="0"/>
                      <w:marRight w:val="0"/>
                      <w:marTop w:val="0"/>
                      <w:marBottom w:val="0"/>
                      <w:divBdr>
                        <w:top w:val="none" w:sz="0" w:space="0" w:color="auto"/>
                        <w:left w:val="none" w:sz="0" w:space="0" w:color="auto"/>
                        <w:bottom w:val="none" w:sz="0" w:space="0" w:color="auto"/>
                        <w:right w:val="none" w:sz="0" w:space="0" w:color="auto"/>
                      </w:divBdr>
                    </w:div>
                    <w:div w:id="1234657057">
                      <w:marLeft w:val="0"/>
                      <w:marRight w:val="0"/>
                      <w:marTop w:val="0"/>
                      <w:marBottom w:val="0"/>
                      <w:divBdr>
                        <w:top w:val="none" w:sz="0" w:space="0" w:color="auto"/>
                        <w:left w:val="none" w:sz="0" w:space="0" w:color="auto"/>
                        <w:bottom w:val="none" w:sz="0" w:space="0" w:color="auto"/>
                        <w:right w:val="none" w:sz="0" w:space="0" w:color="auto"/>
                      </w:divBdr>
                    </w:div>
                    <w:div w:id="372076982">
                      <w:marLeft w:val="0"/>
                      <w:marRight w:val="0"/>
                      <w:marTop w:val="0"/>
                      <w:marBottom w:val="0"/>
                      <w:divBdr>
                        <w:top w:val="none" w:sz="0" w:space="0" w:color="auto"/>
                        <w:left w:val="none" w:sz="0" w:space="0" w:color="auto"/>
                        <w:bottom w:val="none" w:sz="0" w:space="0" w:color="auto"/>
                        <w:right w:val="none" w:sz="0" w:space="0" w:color="auto"/>
                      </w:divBdr>
                    </w:div>
                    <w:div w:id="20994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3812">
          <w:marLeft w:val="-225"/>
          <w:marRight w:val="-225"/>
          <w:marTop w:val="0"/>
          <w:marBottom w:val="0"/>
          <w:divBdr>
            <w:top w:val="none" w:sz="0" w:space="0" w:color="auto"/>
            <w:left w:val="none" w:sz="0" w:space="0" w:color="auto"/>
            <w:bottom w:val="none" w:sz="0" w:space="0" w:color="auto"/>
            <w:right w:val="none" w:sz="0" w:space="0" w:color="auto"/>
          </w:divBdr>
          <w:divsChild>
            <w:div w:id="1523979702">
              <w:marLeft w:val="0"/>
              <w:marRight w:val="0"/>
              <w:marTop w:val="0"/>
              <w:marBottom w:val="0"/>
              <w:divBdr>
                <w:top w:val="none" w:sz="0" w:space="0" w:color="auto"/>
                <w:left w:val="none" w:sz="0" w:space="0" w:color="auto"/>
                <w:bottom w:val="none" w:sz="0" w:space="0" w:color="auto"/>
                <w:right w:val="none" w:sz="0" w:space="0" w:color="auto"/>
              </w:divBdr>
              <w:divsChild>
                <w:div w:id="442771304">
                  <w:marLeft w:val="0"/>
                  <w:marRight w:val="0"/>
                  <w:marTop w:val="0"/>
                  <w:marBottom w:val="240"/>
                  <w:divBdr>
                    <w:top w:val="none" w:sz="0" w:space="0" w:color="auto"/>
                    <w:left w:val="none" w:sz="0" w:space="0" w:color="auto"/>
                    <w:bottom w:val="none" w:sz="0" w:space="0" w:color="auto"/>
                    <w:right w:val="none" w:sz="0" w:space="0" w:color="auto"/>
                  </w:divBdr>
                  <w:divsChild>
                    <w:div w:id="1235898953">
                      <w:marLeft w:val="0"/>
                      <w:marRight w:val="0"/>
                      <w:marTop w:val="0"/>
                      <w:marBottom w:val="0"/>
                      <w:divBdr>
                        <w:top w:val="none" w:sz="0" w:space="0" w:color="auto"/>
                        <w:left w:val="none" w:sz="0" w:space="0" w:color="auto"/>
                        <w:bottom w:val="none" w:sz="0" w:space="0" w:color="auto"/>
                        <w:right w:val="none" w:sz="0" w:space="0" w:color="auto"/>
                      </w:divBdr>
                    </w:div>
                    <w:div w:id="12222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8975">
          <w:marLeft w:val="-225"/>
          <w:marRight w:val="-225"/>
          <w:marTop w:val="0"/>
          <w:marBottom w:val="0"/>
          <w:divBdr>
            <w:top w:val="none" w:sz="0" w:space="0" w:color="auto"/>
            <w:left w:val="none" w:sz="0" w:space="0" w:color="auto"/>
            <w:bottom w:val="none" w:sz="0" w:space="0" w:color="auto"/>
            <w:right w:val="none" w:sz="0" w:space="0" w:color="auto"/>
          </w:divBdr>
          <w:divsChild>
            <w:div w:id="1952396054">
              <w:marLeft w:val="0"/>
              <w:marRight w:val="0"/>
              <w:marTop w:val="0"/>
              <w:marBottom w:val="0"/>
              <w:divBdr>
                <w:top w:val="none" w:sz="0" w:space="0" w:color="auto"/>
                <w:left w:val="none" w:sz="0" w:space="0" w:color="auto"/>
                <w:bottom w:val="none" w:sz="0" w:space="0" w:color="auto"/>
                <w:right w:val="none" w:sz="0" w:space="0" w:color="auto"/>
              </w:divBdr>
              <w:divsChild>
                <w:div w:id="1734036932">
                  <w:marLeft w:val="0"/>
                  <w:marRight w:val="0"/>
                  <w:marTop w:val="0"/>
                  <w:marBottom w:val="240"/>
                  <w:divBdr>
                    <w:top w:val="none" w:sz="0" w:space="0" w:color="auto"/>
                    <w:left w:val="none" w:sz="0" w:space="0" w:color="auto"/>
                    <w:bottom w:val="none" w:sz="0" w:space="0" w:color="auto"/>
                    <w:right w:val="none" w:sz="0" w:space="0" w:color="auto"/>
                  </w:divBdr>
                  <w:divsChild>
                    <w:div w:id="505563202">
                      <w:marLeft w:val="0"/>
                      <w:marRight w:val="0"/>
                      <w:marTop w:val="0"/>
                      <w:marBottom w:val="0"/>
                      <w:divBdr>
                        <w:top w:val="none" w:sz="0" w:space="0" w:color="auto"/>
                        <w:left w:val="none" w:sz="0" w:space="0" w:color="auto"/>
                        <w:bottom w:val="none" w:sz="0" w:space="0" w:color="auto"/>
                        <w:right w:val="none" w:sz="0" w:space="0" w:color="auto"/>
                      </w:divBdr>
                    </w:div>
                    <w:div w:id="7165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404">
          <w:marLeft w:val="-225"/>
          <w:marRight w:val="-225"/>
          <w:marTop w:val="0"/>
          <w:marBottom w:val="0"/>
          <w:divBdr>
            <w:top w:val="none" w:sz="0" w:space="0" w:color="auto"/>
            <w:left w:val="none" w:sz="0" w:space="0" w:color="auto"/>
            <w:bottom w:val="none" w:sz="0" w:space="0" w:color="auto"/>
            <w:right w:val="none" w:sz="0" w:space="0" w:color="auto"/>
          </w:divBdr>
          <w:divsChild>
            <w:div w:id="674846177">
              <w:marLeft w:val="0"/>
              <w:marRight w:val="0"/>
              <w:marTop w:val="0"/>
              <w:marBottom w:val="0"/>
              <w:divBdr>
                <w:top w:val="none" w:sz="0" w:space="0" w:color="auto"/>
                <w:left w:val="none" w:sz="0" w:space="0" w:color="auto"/>
                <w:bottom w:val="none" w:sz="0" w:space="0" w:color="auto"/>
                <w:right w:val="none" w:sz="0" w:space="0" w:color="auto"/>
              </w:divBdr>
              <w:divsChild>
                <w:div w:id="170520682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82399079">
          <w:marLeft w:val="-225"/>
          <w:marRight w:val="-225"/>
          <w:marTop w:val="0"/>
          <w:marBottom w:val="0"/>
          <w:divBdr>
            <w:top w:val="none" w:sz="0" w:space="0" w:color="auto"/>
            <w:left w:val="none" w:sz="0" w:space="0" w:color="auto"/>
            <w:bottom w:val="none" w:sz="0" w:space="0" w:color="auto"/>
            <w:right w:val="none" w:sz="0" w:space="0" w:color="auto"/>
          </w:divBdr>
          <w:divsChild>
            <w:div w:id="2044210327">
              <w:marLeft w:val="0"/>
              <w:marRight w:val="0"/>
              <w:marTop w:val="0"/>
              <w:marBottom w:val="0"/>
              <w:divBdr>
                <w:top w:val="none" w:sz="0" w:space="0" w:color="auto"/>
                <w:left w:val="none" w:sz="0" w:space="0" w:color="auto"/>
                <w:bottom w:val="none" w:sz="0" w:space="0" w:color="auto"/>
                <w:right w:val="none" w:sz="0" w:space="0" w:color="auto"/>
              </w:divBdr>
              <w:divsChild>
                <w:div w:id="1255672659">
                  <w:marLeft w:val="0"/>
                  <w:marRight w:val="0"/>
                  <w:marTop w:val="0"/>
                  <w:marBottom w:val="240"/>
                  <w:divBdr>
                    <w:top w:val="none" w:sz="0" w:space="0" w:color="auto"/>
                    <w:left w:val="none" w:sz="0" w:space="0" w:color="auto"/>
                    <w:bottom w:val="none" w:sz="0" w:space="0" w:color="auto"/>
                    <w:right w:val="none" w:sz="0" w:space="0" w:color="auto"/>
                  </w:divBdr>
                  <w:divsChild>
                    <w:div w:id="494419398">
                      <w:marLeft w:val="0"/>
                      <w:marRight w:val="0"/>
                      <w:marTop w:val="0"/>
                      <w:marBottom w:val="0"/>
                      <w:divBdr>
                        <w:top w:val="none" w:sz="0" w:space="0" w:color="auto"/>
                        <w:left w:val="none" w:sz="0" w:space="0" w:color="auto"/>
                        <w:bottom w:val="none" w:sz="0" w:space="0" w:color="auto"/>
                        <w:right w:val="none" w:sz="0" w:space="0" w:color="auto"/>
                      </w:divBdr>
                    </w:div>
                    <w:div w:id="1629628215">
                      <w:marLeft w:val="0"/>
                      <w:marRight w:val="0"/>
                      <w:marTop w:val="0"/>
                      <w:marBottom w:val="0"/>
                      <w:divBdr>
                        <w:top w:val="none" w:sz="0" w:space="0" w:color="auto"/>
                        <w:left w:val="none" w:sz="0" w:space="0" w:color="auto"/>
                        <w:bottom w:val="none" w:sz="0" w:space="0" w:color="auto"/>
                        <w:right w:val="none" w:sz="0" w:space="0" w:color="auto"/>
                      </w:divBdr>
                    </w:div>
                    <w:div w:id="869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consultant42.ru" TargetMode="External"/><Relationship Id="rId3" Type="http://schemas.microsoft.com/office/2007/relationships/stylesWithEffects" Target="stylesWithEffects.xml"/><Relationship Id="rId7" Type="http://schemas.openxmlformats.org/officeDocument/2006/relationships/hyperlink" Target="https://consultant4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ant42.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m@consultant4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2651</Words>
  <Characters>15114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Cheberyak.vs</dc:creator>
  <cp:lastModifiedBy>Cheberyak.vs</cp:lastModifiedBy>
  <cp:revision>2</cp:revision>
  <dcterms:created xsi:type="dcterms:W3CDTF">2023-09-11T09:34:00Z</dcterms:created>
  <dcterms:modified xsi:type="dcterms:W3CDTF">2023-09-11T09:34:00Z</dcterms:modified>
</cp:coreProperties>
</file>